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44" w:rsidRDefault="00316B44" w:rsidP="00316B44">
      <w:pPr>
        <w:pStyle w:val="a6"/>
        <w:ind w:left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37C62">
        <w:rPr>
          <w:rFonts w:ascii="Times New Roman" w:hAnsi="Times New Roman"/>
          <w:b/>
          <w:bCs/>
          <w:sz w:val="24"/>
          <w:szCs w:val="28"/>
        </w:rPr>
        <w:t>Адресный перечень общественных территорий, нуждающихся в благоустройстве и подлежащих благоустройству в 20</w:t>
      </w:r>
      <w:r>
        <w:rPr>
          <w:rFonts w:ascii="Times New Roman" w:hAnsi="Times New Roman"/>
          <w:b/>
          <w:bCs/>
          <w:sz w:val="24"/>
          <w:szCs w:val="28"/>
        </w:rPr>
        <w:t>20</w:t>
      </w:r>
      <w:r w:rsidRPr="00537C62">
        <w:rPr>
          <w:rFonts w:ascii="Times New Roman" w:hAnsi="Times New Roman"/>
          <w:b/>
          <w:bCs/>
          <w:sz w:val="24"/>
          <w:szCs w:val="28"/>
        </w:rPr>
        <w:t xml:space="preserve"> – 202</w:t>
      </w:r>
      <w:r>
        <w:rPr>
          <w:rFonts w:ascii="Times New Roman" w:hAnsi="Times New Roman"/>
          <w:b/>
          <w:bCs/>
          <w:sz w:val="24"/>
          <w:szCs w:val="28"/>
        </w:rPr>
        <w:t>4</w:t>
      </w:r>
      <w:r w:rsidRPr="00537C62">
        <w:rPr>
          <w:rFonts w:ascii="Times New Roman" w:hAnsi="Times New Roman"/>
          <w:b/>
          <w:bCs/>
          <w:sz w:val="24"/>
          <w:szCs w:val="28"/>
        </w:rPr>
        <w:t xml:space="preserve"> годы</w:t>
      </w:r>
    </w:p>
    <w:p w:rsidR="00316B44" w:rsidRPr="00537C62" w:rsidRDefault="00316B44" w:rsidP="00316B44">
      <w:pPr>
        <w:pStyle w:val="a6"/>
        <w:ind w:left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16B44" w:rsidRDefault="00316B44" w:rsidP="00316B44">
      <w:pPr>
        <w:keepNext/>
        <w:numPr>
          <w:ilvl w:val="1"/>
          <w:numId w:val="1"/>
        </w:numPr>
        <w:ind w:left="-142" w:firstLine="142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5387"/>
      </w:tblGrid>
      <w:tr w:rsidR="00316B44" w:rsidRPr="00304E21" w:rsidTr="00D062D2">
        <w:tc>
          <w:tcPr>
            <w:tcW w:w="517" w:type="dxa"/>
            <w:shd w:val="clear" w:color="auto" w:fill="auto"/>
          </w:tcPr>
          <w:p w:rsidR="00316B44" w:rsidRPr="00304E21" w:rsidRDefault="00316B44" w:rsidP="00D062D2">
            <w:r w:rsidRPr="00304E21">
              <w:t>№ п/п</w:t>
            </w:r>
          </w:p>
        </w:tc>
        <w:tc>
          <w:tcPr>
            <w:tcW w:w="3560" w:type="dxa"/>
            <w:shd w:val="clear" w:color="auto" w:fill="auto"/>
          </w:tcPr>
          <w:p w:rsidR="00316B44" w:rsidRPr="00304E21" w:rsidRDefault="00316B44" w:rsidP="00D062D2">
            <w:r w:rsidRPr="00304E21">
              <w:t>Наименование территории</w:t>
            </w:r>
          </w:p>
        </w:tc>
        <w:tc>
          <w:tcPr>
            <w:tcW w:w="5387" w:type="dxa"/>
            <w:shd w:val="clear" w:color="auto" w:fill="auto"/>
          </w:tcPr>
          <w:p w:rsidR="00316B44" w:rsidRPr="00304E21" w:rsidRDefault="00316B44" w:rsidP="00D062D2">
            <w:r w:rsidRPr="00304E21">
              <w:t>Месторасположение</w:t>
            </w:r>
          </w:p>
        </w:tc>
      </w:tr>
      <w:tr w:rsidR="00316B44" w:rsidRPr="00304E21" w:rsidTr="00D062D2">
        <w:tc>
          <w:tcPr>
            <w:tcW w:w="517" w:type="dxa"/>
            <w:shd w:val="clear" w:color="auto" w:fill="auto"/>
          </w:tcPr>
          <w:p w:rsidR="00316B44" w:rsidRPr="00304E21" w:rsidRDefault="00316B44" w:rsidP="00D062D2">
            <w:r>
              <w:t>1</w:t>
            </w:r>
          </w:p>
        </w:tc>
        <w:tc>
          <w:tcPr>
            <w:tcW w:w="3560" w:type="dxa"/>
            <w:shd w:val="clear" w:color="auto" w:fill="auto"/>
          </w:tcPr>
          <w:p w:rsidR="00316B44" w:rsidRDefault="00316B44" w:rsidP="00D062D2">
            <w:pPr>
              <w:rPr>
                <w:color w:val="000000"/>
              </w:rPr>
            </w:pPr>
            <w:r w:rsidRPr="005B340C">
              <w:rPr>
                <w:color w:val="000000"/>
              </w:rPr>
              <w:t xml:space="preserve">Детская площадка </w:t>
            </w:r>
          </w:p>
          <w:p w:rsidR="00316B44" w:rsidRPr="00304E21" w:rsidRDefault="00316B44" w:rsidP="00D062D2">
            <w:r w:rsidRPr="005B340C">
              <w:rPr>
                <w:color w:val="000000"/>
              </w:rPr>
              <w:t>ул. Дзержинского</w:t>
            </w:r>
          </w:p>
        </w:tc>
        <w:tc>
          <w:tcPr>
            <w:tcW w:w="5387" w:type="dxa"/>
            <w:shd w:val="clear" w:color="auto" w:fill="auto"/>
          </w:tcPr>
          <w:p w:rsidR="00316B44" w:rsidRPr="00304E21" w:rsidRDefault="00316B44" w:rsidP="00D062D2">
            <w:r w:rsidRPr="00304E21">
              <w:t>Территория земельного участка, расположенного меду улицами Комсомольская и Дзержинского</w:t>
            </w:r>
          </w:p>
        </w:tc>
      </w:tr>
      <w:tr w:rsidR="00316B44" w:rsidRPr="00304E21" w:rsidTr="00D062D2">
        <w:tc>
          <w:tcPr>
            <w:tcW w:w="517" w:type="dxa"/>
            <w:shd w:val="clear" w:color="auto" w:fill="auto"/>
          </w:tcPr>
          <w:p w:rsidR="00316B44" w:rsidRPr="00304E21" w:rsidRDefault="00316B44" w:rsidP="00D062D2">
            <w:r>
              <w:t>2</w:t>
            </w:r>
          </w:p>
        </w:tc>
        <w:tc>
          <w:tcPr>
            <w:tcW w:w="3560" w:type="dxa"/>
            <w:shd w:val="clear" w:color="auto" w:fill="auto"/>
          </w:tcPr>
          <w:p w:rsidR="00316B44" w:rsidRPr="00304E21" w:rsidRDefault="00316B44" w:rsidP="00D062D2">
            <w:r>
              <w:rPr>
                <w:color w:val="000000"/>
              </w:rPr>
              <w:t>Территория у Обелиска</w:t>
            </w:r>
          </w:p>
        </w:tc>
        <w:tc>
          <w:tcPr>
            <w:tcW w:w="5387" w:type="dxa"/>
            <w:shd w:val="clear" w:color="auto" w:fill="auto"/>
          </w:tcPr>
          <w:p w:rsidR="00316B44" w:rsidRPr="00304E21" w:rsidRDefault="00316B44" w:rsidP="00D062D2">
            <w:r w:rsidRPr="003307A4">
              <w:t>Территория земельного участка, расположенного на ул. Карла Маркса</w:t>
            </w:r>
          </w:p>
        </w:tc>
      </w:tr>
      <w:tr w:rsidR="00316B44" w:rsidRPr="00304E21" w:rsidTr="00D062D2">
        <w:tc>
          <w:tcPr>
            <w:tcW w:w="517" w:type="dxa"/>
            <w:shd w:val="clear" w:color="auto" w:fill="auto"/>
          </w:tcPr>
          <w:p w:rsidR="00316B44" w:rsidRPr="00304E21" w:rsidRDefault="00316B44" w:rsidP="00D062D2">
            <w:r>
              <w:t>3</w:t>
            </w:r>
          </w:p>
        </w:tc>
        <w:tc>
          <w:tcPr>
            <w:tcW w:w="3560" w:type="dxa"/>
            <w:shd w:val="clear" w:color="auto" w:fill="auto"/>
          </w:tcPr>
          <w:p w:rsidR="00316B44" w:rsidRPr="00304E21" w:rsidRDefault="00316B44" w:rsidP="00D062D2">
            <w:r w:rsidRPr="005B340C">
              <w:rPr>
                <w:color w:val="000000"/>
              </w:rPr>
              <w:t>Детская площадка с. Северцево</w:t>
            </w:r>
          </w:p>
        </w:tc>
        <w:tc>
          <w:tcPr>
            <w:tcW w:w="5387" w:type="dxa"/>
            <w:shd w:val="clear" w:color="auto" w:fill="auto"/>
          </w:tcPr>
          <w:p w:rsidR="00316B44" w:rsidRPr="00304E21" w:rsidRDefault="00316B44" w:rsidP="00D062D2">
            <w:r w:rsidRPr="00304E21">
              <w:t xml:space="preserve">Территория земельного участка, расположенного </w:t>
            </w:r>
            <w:proofErr w:type="gramStart"/>
            <w:r w:rsidRPr="00304E21">
              <w:t>в</w:t>
            </w:r>
            <w:proofErr w:type="gramEnd"/>
            <w:r w:rsidRPr="00304E21">
              <w:t xml:space="preserve"> с. Северцево между домами №1 и №2</w:t>
            </w:r>
          </w:p>
        </w:tc>
      </w:tr>
      <w:tr w:rsidR="00316B44" w:rsidRPr="00304E21" w:rsidTr="00D062D2">
        <w:tc>
          <w:tcPr>
            <w:tcW w:w="517" w:type="dxa"/>
            <w:shd w:val="clear" w:color="auto" w:fill="auto"/>
          </w:tcPr>
          <w:p w:rsidR="00316B44" w:rsidRDefault="00316B44" w:rsidP="00D062D2">
            <w:r>
              <w:t>4</w:t>
            </w:r>
          </w:p>
        </w:tc>
        <w:tc>
          <w:tcPr>
            <w:tcW w:w="3560" w:type="dxa"/>
            <w:shd w:val="clear" w:color="auto" w:fill="auto"/>
          </w:tcPr>
          <w:p w:rsidR="00316B44" w:rsidRPr="005B340C" w:rsidRDefault="00316B44" w:rsidP="00316B44">
            <w:pPr>
              <w:rPr>
                <w:color w:val="000000"/>
              </w:rPr>
            </w:pPr>
            <w:r>
              <w:rPr>
                <w:color w:val="000000"/>
              </w:rPr>
              <w:t>Пешеходная зона с булыжным покрытием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316B44" w:rsidRPr="00304E21" w:rsidRDefault="00316B44" w:rsidP="00D062D2">
            <w:r>
              <w:t>Территория переулка Юрьевского</w:t>
            </w:r>
          </w:p>
        </w:tc>
      </w:tr>
    </w:tbl>
    <w:p w:rsidR="00316B44" w:rsidRDefault="00316B44" w:rsidP="00316B44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</w:p>
    <w:p w:rsidR="00B0239E" w:rsidRPr="00316B44" w:rsidRDefault="00B0239E" w:rsidP="00316B44"/>
    <w:sectPr w:rsidR="00B0239E" w:rsidRPr="0031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A3E"/>
    <w:multiLevelType w:val="multilevel"/>
    <w:tmpl w:val="AC2248F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7"/>
    <w:rsid w:val="001A7571"/>
    <w:rsid w:val="00316B44"/>
    <w:rsid w:val="00420515"/>
    <w:rsid w:val="0044676C"/>
    <w:rsid w:val="004A1F16"/>
    <w:rsid w:val="00A84434"/>
    <w:rsid w:val="00AD5BD7"/>
    <w:rsid w:val="00B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316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16B4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316B4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316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16B4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316B4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2019-11-07T06:35:00Z</cp:lastPrinted>
  <dcterms:created xsi:type="dcterms:W3CDTF">2019-11-07T06:37:00Z</dcterms:created>
  <dcterms:modified xsi:type="dcterms:W3CDTF">2019-11-07T06:37:00Z</dcterms:modified>
</cp:coreProperties>
</file>